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89" w:rsidRDefault="007A6D01" w:rsidP="00F06D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30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кабинета начальных классов </w:t>
      </w:r>
    </w:p>
    <w:p w:rsidR="00AF114D" w:rsidRDefault="00AF114D" w:rsidP="007A6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90D" w:rsidRDefault="007A6D01" w:rsidP="00E7290D">
      <w:pPr>
        <w:outlineLvl w:val="0"/>
        <w:rPr>
          <w:b/>
          <w:sz w:val="28"/>
          <w:szCs w:val="28"/>
        </w:rPr>
      </w:pPr>
      <w:r w:rsidRPr="00823530">
        <w:rPr>
          <w:b/>
          <w:sz w:val="28"/>
          <w:szCs w:val="28"/>
        </w:rPr>
        <w:t>Технические средства обучения.</w:t>
      </w:r>
    </w:p>
    <w:p w:rsidR="00E7290D" w:rsidRPr="00C50307" w:rsidRDefault="00E7290D" w:rsidP="00E7290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307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AB698D">
        <w:rPr>
          <w:rFonts w:ascii="Times New Roman" w:hAnsi="Times New Roman" w:cs="Times New Roman"/>
          <w:sz w:val="28"/>
          <w:szCs w:val="28"/>
        </w:rPr>
        <w:t>(ноутбук)</w:t>
      </w:r>
      <w:r w:rsidRPr="00C5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0D" w:rsidRPr="00C50307" w:rsidRDefault="00E7290D" w:rsidP="00E7290D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50307">
        <w:rPr>
          <w:rFonts w:ascii="Times New Roman" w:hAnsi="Times New Roman" w:cs="Times New Roman"/>
          <w:sz w:val="28"/>
          <w:szCs w:val="28"/>
        </w:rPr>
        <w:t>Состав комплекта: монитор, системный блок, мышь, клавиатура.</w:t>
      </w:r>
    </w:p>
    <w:p w:rsidR="00E7290D" w:rsidRPr="00C50307" w:rsidRDefault="00F06DE0" w:rsidP="00E7290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</w:p>
    <w:p w:rsidR="00E7290D" w:rsidRPr="00C50307" w:rsidRDefault="00F06DE0" w:rsidP="00E7290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 с экраном</w:t>
      </w:r>
    </w:p>
    <w:p w:rsidR="006C281C" w:rsidRDefault="006C281C" w:rsidP="00C50307">
      <w:pPr>
        <w:outlineLvl w:val="0"/>
        <w:rPr>
          <w:b/>
          <w:sz w:val="28"/>
          <w:szCs w:val="28"/>
        </w:rPr>
      </w:pPr>
    </w:p>
    <w:p w:rsidR="007A6D01" w:rsidRPr="007A6D01" w:rsidRDefault="007A6D01" w:rsidP="007A6D01">
      <w:pPr>
        <w:spacing w:line="360" w:lineRule="auto"/>
        <w:jc w:val="center"/>
        <w:rPr>
          <w:sz w:val="28"/>
          <w:szCs w:val="28"/>
        </w:rPr>
      </w:pPr>
      <w:r w:rsidRPr="00BC7807">
        <w:rPr>
          <w:b/>
          <w:sz w:val="28"/>
          <w:szCs w:val="28"/>
        </w:rPr>
        <w:t>Учебно-методическая и справочная литература</w:t>
      </w:r>
    </w:p>
    <w:p w:rsidR="007A6D01" w:rsidRDefault="007A6D01" w:rsidP="00C50307">
      <w:pPr>
        <w:rPr>
          <w:b/>
          <w:sz w:val="16"/>
          <w:szCs w:val="16"/>
        </w:rPr>
      </w:pPr>
      <w:r>
        <w:rPr>
          <w:b/>
          <w:sz w:val="28"/>
          <w:szCs w:val="28"/>
        </w:rPr>
        <w:t>Методические пособия</w:t>
      </w:r>
    </w:p>
    <w:p w:rsidR="006C281C" w:rsidRPr="006C281C" w:rsidRDefault="006C281C" w:rsidP="00C50307">
      <w:pPr>
        <w:rPr>
          <w:b/>
          <w:sz w:val="16"/>
          <w:szCs w:val="16"/>
        </w:rPr>
      </w:pPr>
    </w:p>
    <w:p w:rsidR="007A6D01" w:rsidRPr="00172793" w:rsidRDefault="007A6D01" w:rsidP="007A6D01">
      <w:pPr>
        <w:numPr>
          <w:ilvl w:val="0"/>
          <w:numId w:val="5"/>
        </w:numPr>
        <w:ind w:left="567" w:hanging="141"/>
        <w:rPr>
          <w:sz w:val="28"/>
          <w:szCs w:val="28"/>
        </w:rPr>
      </w:pPr>
      <w:r w:rsidRPr="00172793">
        <w:rPr>
          <w:sz w:val="28"/>
          <w:szCs w:val="28"/>
        </w:rPr>
        <w:t>Методические разработки п</w:t>
      </w:r>
      <w:r>
        <w:rPr>
          <w:sz w:val="28"/>
          <w:szCs w:val="28"/>
        </w:rPr>
        <w:t>о русскому языку</w:t>
      </w:r>
      <w:r w:rsidRPr="00172793">
        <w:rPr>
          <w:sz w:val="28"/>
          <w:szCs w:val="28"/>
        </w:rPr>
        <w:t xml:space="preserve"> </w:t>
      </w:r>
    </w:p>
    <w:p w:rsidR="007A6D01" w:rsidRPr="00172793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 w:rsidRPr="00172793">
        <w:rPr>
          <w:sz w:val="28"/>
          <w:szCs w:val="28"/>
        </w:rPr>
        <w:t>Методические разработ</w:t>
      </w:r>
      <w:r>
        <w:rPr>
          <w:sz w:val="28"/>
          <w:szCs w:val="28"/>
        </w:rPr>
        <w:t>ки по математике</w:t>
      </w:r>
    </w:p>
    <w:p w:rsidR="007A6D01" w:rsidRPr="00172793" w:rsidRDefault="00C50307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Методически</w:t>
      </w:r>
      <w:r w:rsidR="007A6D01" w:rsidRPr="00172793">
        <w:rPr>
          <w:sz w:val="28"/>
          <w:szCs w:val="28"/>
        </w:rPr>
        <w:t>е раз</w:t>
      </w:r>
      <w:r w:rsidR="007A6D01">
        <w:rPr>
          <w:sz w:val="28"/>
          <w:szCs w:val="28"/>
        </w:rPr>
        <w:t>работки по литературному чтению</w:t>
      </w:r>
    </w:p>
    <w:p w:rsidR="007A6D01" w:rsidRPr="00172793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 w:rsidRPr="00172793">
        <w:rPr>
          <w:sz w:val="28"/>
          <w:szCs w:val="28"/>
        </w:rPr>
        <w:t>Методические разработ</w:t>
      </w:r>
      <w:r>
        <w:rPr>
          <w:sz w:val="28"/>
          <w:szCs w:val="28"/>
        </w:rPr>
        <w:t>ки по окружающему миру</w:t>
      </w:r>
    </w:p>
    <w:p w:rsidR="007A6D01" w:rsidRPr="00172793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Олимпиадные задания </w:t>
      </w:r>
      <w:r w:rsidRPr="00172793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</w:t>
      </w:r>
    </w:p>
    <w:p w:rsidR="007A6D01" w:rsidRPr="00172793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 w:rsidRPr="00172793">
        <w:rPr>
          <w:sz w:val="28"/>
          <w:szCs w:val="28"/>
        </w:rPr>
        <w:t>Справочки для начальных классов</w:t>
      </w:r>
    </w:p>
    <w:p w:rsidR="007A6D01" w:rsidRPr="00172793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 w:rsidRPr="00172793">
        <w:rPr>
          <w:sz w:val="28"/>
          <w:szCs w:val="28"/>
        </w:rPr>
        <w:t>Классные часы 1-4</w:t>
      </w:r>
      <w:r>
        <w:rPr>
          <w:sz w:val="28"/>
          <w:szCs w:val="28"/>
        </w:rPr>
        <w:t xml:space="preserve"> классы</w:t>
      </w:r>
    </w:p>
    <w:p w:rsidR="007A6D01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 w:rsidRPr="00172793">
        <w:rPr>
          <w:sz w:val="28"/>
          <w:szCs w:val="28"/>
        </w:rPr>
        <w:t>Родительские собрания 1-4</w:t>
      </w:r>
      <w:r>
        <w:rPr>
          <w:sz w:val="28"/>
          <w:szCs w:val="28"/>
        </w:rPr>
        <w:t>классы</w:t>
      </w:r>
    </w:p>
    <w:p w:rsidR="007A6D01" w:rsidRDefault="007A6D01" w:rsidP="007A6D01">
      <w:pPr>
        <w:numPr>
          <w:ilvl w:val="0"/>
          <w:numId w:val="5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Сборник диктантов 1-4 классы</w:t>
      </w:r>
    </w:p>
    <w:p w:rsidR="007A6D01" w:rsidRDefault="007A6D01" w:rsidP="007A6D01">
      <w:pPr>
        <w:numPr>
          <w:ilvl w:val="0"/>
          <w:numId w:val="5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Самостоятельные и контрольные работы по математике 1-4</w:t>
      </w:r>
    </w:p>
    <w:p w:rsidR="007A6D01" w:rsidRDefault="007A6D01" w:rsidP="007A6D01">
      <w:pPr>
        <w:numPr>
          <w:ilvl w:val="0"/>
          <w:numId w:val="5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Математика. Устные вычисления 1-4 классы</w:t>
      </w:r>
    </w:p>
    <w:p w:rsidR="007A6D01" w:rsidRDefault="007A6D01" w:rsidP="007A6D01">
      <w:pPr>
        <w:numPr>
          <w:ilvl w:val="0"/>
          <w:numId w:val="5"/>
        </w:numPr>
        <w:tabs>
          <w:tab w:val="left" w:pos="851"/>
        </w:tabs>
        <w:ind w:left="993" w:hanging="567"/>
        <w:rPr>
          <w:sz w:val="28"/>
          <w:szCs w:val="28"/>
        </w:rPr>
      </w:pPr>
      <w:r>
        <w:rPr>
          <w:sz w:val="28"/>
          <w:szCs w:val="28"/>
        </w:rPr>
        <w:t>Математика дидактический материал 1-4 классы</w:t>
      </w:r>
    </w:p>
    <w:p w:rsidR="007A6D01" w:rsidRDefault="007A6D01" w:rsidP="007A6D01">
      <w:pPr>
        <w:numPr>
          <w:ilvl w:val="0"/>
          <w:numId w:val="5"/>
        </w:numPr>
        <w:ind w:left="851" w:hanging="425"/>
        <w:rPr>
          <w:sz w:val="28"/>
          <w:szCs w:val="28"/>
        </w:rPr>
      </w:pPr>
      <w:r w:rsidRPr="00580AC0">
        <w:rPr>
          <w:sz w:val="28"/>
          <w:szCs w:val="28"/>
        </w:rPr>
        <w:t>Коррекция письма на уроках 1-2 классы</w:t>
      </w:r>
    </w:p>
    <w:p w:rsidR="007A6D01" w:rsidRPr="00580AC0" w:rsidRDefault="007A6D01" w:rsidP="007A6D01">
      <w:pPr>
        <w:numPr>
          <w:ilvl w:val="0"/>
          <w:numId w:val="5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Чтение. Сборники текстов для проверки техники чтения 1-4 классы</w:t>
      </w:r>
    </w:p>
    <w:p w:rsidR="00C50307" w:rsidRDefault="00C50307" w:rsidP="007A6D01">
      <w:pPr>
        <w:rPr>
          <w:b/>
          <w:sz w:val="28"/>
          <w:szCs w:val="28"/>
        </w:rPr>
      </w:pPr>
    </w:p>
    <w:p w:rsidR="00AF114D" w:rsidRDefault="00AF114D" w:rsidP="00AF114D">
      <w:pPr>
        <w:ind w:left="8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</w:t>
      </w:r>
    </w:p>
    <w:p w:rsidR="00AF114D" w:rsidRDefault="00AF114D" w:rsidP="00AF114D">
      <w:pPr>
        <w:ind w:left="846"/>
        <w:rPr>
          <w:b/>
          <w:sz w:val="28"/>
          <w:szCs w:val="28"/>
        </w:rPr>
      </w:pPr>
    </w:p>
    <w:p w:rsidR="00461445" w:rsidRDefault="00AF114D" w:rsidP="00461445">
      <w:pPr>
        <w:ind w:left="375"/>
        <w:jc w:val="center"/>
        <w:rPr>
          <w:b/>
          <w:sz w:val="28"/>
          <w:szCs w:val="28"/>
        </w:rPr>
      </w:pPr>
      <w:r w:rsidRPr="00823530">
        <w:rPr>
          <w:b/>
          <w:sz w:val="28"/>
          <w:szCs w:val="28"/>
        </w:rPr>
        <w:t>Комплект папок:</w:t>
      </w:r>
    </w:p>
    <w:p w:rsidR="00AF114D" w:rsidRPr="00823530" w:rsidRDefault="00AF114D" w:rsidP="00AF114D">
      <w:pPr>
        <w:ind w:left="375"/>
        <w:rPr>
          <w:b/>
          <w:sz w:val="28"/>
          <w:szCs w:val="28"/>
        </w:rPr>
      </w:pPr>
      <w:r w:rsidRPr="00823530">
        <w:rPr>
          <w:b/>
          <w:sz w:val="28"/>
          <w:szCs w:val="28"/>
        </w:rPr>
        <w:t>Дидактические материалы (тесты, дидактические к</w:t>
      </w:r>
      <w:r>
        <w:rPr>
          <w:b/>
          <w:sz w:val="28"/>
          <w:szCs w:val="28"/>
        </w:rPr>
        <w:t>арточки,</w:t>
      </w:r>
      <w:r w:rsidRPr="00823530">
        <w:rPr>
          <w:b/>
          <w:sz w:val="28"/>
          <w:szCs w:val="28"/>
        </w:rPr>
        <w:t xml:space="preserve"> варианты контрольных работ).</w:t>
      </w:r>
    </w:p>
    <w:p w:rsidR="00AF114D" w:rsidRPr="00823530" w:rsidRDefault="00AF114D" w:rsidP="00AF114D">
      <w:pPr>
        <w:spacing w:line="360" w:lineRule="auto"/>
        <w:rPr>
          <w:b/>
          <w:sz w:val="28"/>
          <w:szCs w:val="28"/>
        </w:rPr>
      </w:pPr>
    </w:p>
    <w:tbl>
      <w:tblPr>
        <w:tblW w:w="6697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5944"/>
      </w:tblGrid>
      <w:tr w:rsidR="00AF114D" w:rsidRPr="00823530" w:rsidTr="00697887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jc w:val="center"/>
              <w:rPr>
                <w:sz w:val="28"/>
                <w:szCs w:val="28"/>
              </w:rPr>
            </w:pPr>
            <w:r w:rsidRPr="00823530">
              <w:rPr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F114D" w:rsidRPr="00823530" w:rsidTr="00697887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jc w:val="center"/>
              <w:rPr>
                <w:sz w:val="28"/>
                <w:szCs w:val="28"/>
              </w:rPr>
            </w:pPr>
            <w:r w:rsidRPr="00823530"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AF114D" w:rsidRPr="00823530" w:rsidTr="00697887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jc w:val="center"/>
              <w:rPr>
                <w:sz w:val="28"/>
                <w:szCs w:val="28"/>
              </w:rPr>
            </w:pPr>
            <w:r w:rsidRPr="00823530"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AF114D" w:rsidRPr="00823530" w:rsidTr="00697887">
        <w:trPr>
          <w:trHeight w:val="30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jc w:val="center"/>
              <w:rPr>
                <w:sz w:val="28"/>
                <w:szCs w:val="28"/>
              </w:rPr>
            </w:pPr>
            <w:r w:rsidRPr="00823530"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4D" w:rsidRPr="00823530" w:rsidRDefault="00AF114D" w:rsidP="00697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</w:tbl>
    <w:p w:rsidR="00AF114D" w:rsidRDefault="00AF114D" w:rsidP="00AF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114D" w:rsidRDefault="00AF114D" w:rsidP="00AF114D">
      <w:pPr>
        <w:rPr>
          <w:b/>
          <w:sz w:val="28"/>
          <w:szCs w:val="28"/>
        </w:rPr>
      </w:pPr>
    </w:p>
    <w:p w:rsidR="00AF114D" w:rsidRDefault="006C281C" w:rsidP="00AF114D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  <w:r w:rsidR="00AF114D" w:rsidRPr="002A23B4">
        <w:rPr>
          <w:b/>
          <w:sz w:val="28"/>
          <w:szCs w:val="28"/>
        </w:rPr>
        <w:t>Таблицы по русскому языку для начальных классов:</w:t>
      </w:r>
    </w:p>
    <w:p w:rsidR="00AF114D" w:rsidRPr="002A23B4" w:rsidRDefault="00AF114D" w:rsidP="00AF114D">
      <w:pPr>
        <w:jc w:val="center"/>
        <w:rPr>
          <w:b/>
          <w:sz w:val="16"/>
          <w:szCs w:val="16"/>
        </w:rPr>
      </w:pP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Морфологический разбор глагола.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Словосочетания.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Глагол.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Имя прилагательное.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Части речи.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lastRenderedPageBreak/>
        <w:t>Склонение имён прилагательных во множественном числе.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Алфавит.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Звуки и буквы. Согласные звуки.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 w:rsidRPr="002A23B4">
        <w:rPr>
          <w:sz w:val="28"/>
          <w:szCs w:val="28"/>
        </w:rPr>
        <w:t>Имя существительное.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Первое склонение имён существительных.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Личные местоимения.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Написание безударных личных окончаний глагола.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Члены предложения.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Склонение имён прилагательных мужского и среднего рода.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Различай приставки и предлоги.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Роль мягкого знака.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Склонение имён прилагательных женского рода.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Морфологический разбор имени прилагательного.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Разбор слова по составу.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Перенос слова.</w:t>
      </w:r>
    </w:p>
    <w:p w:rsidR="00AF114D" w:rsidRPr="002A23B4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2A23B4">
        <w:rPr>
          <w:sz w:val="28"/>
          <w:szCs w:val="28"/>
        </w:rPr>
        <w:t>азделительные Ъ и Ь знаки.</w:t>
      </w:r>
    </w:p>
    <w:p w:rsidR="00AF114D" w:rsidRDefault="00AF114D" w:rsidP="00AF114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Фонетический разбор слова.</w:t>
      </w:r>
      <w:r>
        <w:rPr>
          <w:sz w:val="28"/>
          <w:szCs w:val="28"/>
        </w:rPr>
        <w:t xml:space="preserve"> </w:t>
      </w:r>
    </w:p>
    <w:p w:rsidR="00AF114D" w:rsidRPr="002A23B4" w:rsidRDefault="00461445" w:rsidP="00AF114D">
      <w:pPr>
        <w:ind w:left="360"/>
        <w:rPr>
          <w:sz w:val="28"/>
          <w:szCs w:val="28"/>
        </w:rPr>
      </w:pPr>
      <w:r>
        <w:rPr>
          <w:sz w:val="28"/>
          <w:szCs w:val="28"/>
        </w:rPr>
        <w:t>23</w:t>
      </w:r>
      <w:r w:rsidR="00AF114D" w:rsidRPr="00461445">
        <w:rPr>
          <w:sz w:val="28"/>
          <w:szCs w:val="28"/>
        </w:rPr>
        <w:t>.</w:t>
      </w:r>
      <w:r w:rsidR="00AF114D">
        <w:rPr>
          <w:sz w:val="28"/>
          <w:szCs w:val="28"/>
        </w:rPr>
        <w:t xml:space="preserve"> Время глагола.</w:t>
      </w:r>
    </w:p>
    <w:p w:rsidR="00AF114D" w:rsidRPr="002A23B4" w:rsidRDefault="00461445" w:rsidP="00461445">
      <w:pPr>
        <w:ind w:left="360"/>
        <w:rPr>
          <w:sz w:val="28"/>
          <w:szCs w:val="28"/>
        </w:rPr>
      </w:pPr>
      <w:r>
        <w:rPr>
          <w:sz w:val="28"/>
          <w:szCs w:val="28"/>
        </w:rPr>
        <w:t>24.</w:t>
      </w:r>
      <w:r w:rsidR="00AF114D">
        <w:rPr>
          <w:sz w:val="28"/>
          <w:szCs w:val="28"/>
        </w:rPr>
        <w:t xml:space="preserve"> </w:t>
      </w:r>
      <w:r w:rsidR="00AF114D" w:rsidRPr="002A23B4">
        <w:rPr>
          <w:sz w:val="28"/>
          <w:szCs w:val="28"/>
        </w:rPr>
        <w:t>Родственные (однокоренные) слова.</w:t>
      </w:r>
    </w:p>
    <w:p w:rsidR="00AF114D" w:rsidRPr="002A23B4" w:rsidRDefault="00461445" w:rsidP="00461445">
      <w:pPr>
        <w:ind w:left="360"/>
        <w:rPr>
          <w:sz w:val="28"/>
          <w:szCs w:val="28"/>
        </w:rPr>
      </w:pPr>
      <w:r>
        <w:rPr>
          <w:sz w:val="28"/>
          <w:szCs w:val="28"/>
        </w:rPr>
        <w:t>25.</w:t>
      </w:r>
      <w:r w:rsidR="00AF114D">
        <w:rPr>
          <w:sz w:val="28"/>
          <w:szCs w:val="28"/>
        </w:rPr>
        <w:t xml:space="preserve"> </w:t>
      </w:r>
      <w:r w:rsidR="00AF114D" w:rsidRPr="002A23B4">
        <w:rPr>
          <w:sz w:val="28"/>
          <w:szCs w:val="28"/>
        </w:rPr>
        <w:t>Способы обозначения мягкого согласного звука.</w:t>
      </w:r>
    </w:p>
    <w:p w:rsidR="00AF114D" w:rsidRPr="00461445" w:rsidRDefault="00AF114D" w:rsidP="00461445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61445">
        <w:rPr>
          <w:sz w:val="28"/>
          <w:szCs w:val="28"/>
        </w:rPr>
        <w:t xml:space="preserve"> Разбор простого предложения.</w:t>
      </w:r>
    </w:p>
    <w:p w:rsidR="00AF114D" w:rsidRPr="002A23B4" w:rsidRDefault="00AF114D" w:rsidP="0046144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Безударные гласные в корне.</w:t>
      </w:r>
    </w:p>
    <w:p w:rsidR="00AF114D" w:rsidRDefault="00AF114D" w:rsidP="0046144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3B4">
        <w:rPr>
          <w:sz w:val="28"/>
          <w:szCs w:val="28"/>
        </w:rPr>
        <w:t>Однородные члены предложения.</w:t>
      </w:r>
    </w:p>
    <w:p w:rsidR="006C281C" w:rsidRPr="008574F7" w:rsidRDefault="006C281C" w:rsidP="008574F7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AF114D" w:rsidRDefault="00AF114D" w:rsidP="00AF114D">
      <w:pPr>
        <w:rPr>
          <w:b/>
          <w:sz w:val="16"/>
          <w:szCs w:val="16"/>
        </w:rPr>
      </w:pPr>
      <w:r>
        <w:rPr>
          <w:sz w:val="28"/>
          <w:szCs w:val="28"/>
        </w:rPr>
        <w:t xml:space="preserve">     </w:t>
      </w:r>
      <w:r w:rsidRPr="00CB7D91">
        <w:rPr>
          <w:b/>
          <w:sz w:val="28"/>
          <w:szCs w:val="28"/>
        </w:rPr>
        <w:t>Таблицы по математике для начальных классов:</w:t>
      </w:r>
    </w:p>
    <w:p w:rsidR="006C281C" w:rsidRPr="006C281C" w:rsidRDefault="006C281C" w:rsidP="00AF114D">
      <w:pPr>
        <w:rPr>
          <w:sz w:val="16"/>
          <w:szCs w:val="16"/>
        </w:rPr>
      </w:pP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Таблица умножения.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Таблица разрядов (единицы, десятки, сотни).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Порядок и выполнение действий в вычислительных выражениях.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Проверка умножения.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Многоугольники. Ломаная.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Точка. Линии: прямая, кривая. Отрезок.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Составляй и решай задачи.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Многоугольник (квадрат). Периметр прямоугольника (квадрата).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47466B">
        <w:rPr>
          <w:sz w:val="28"/>
          <w:szCs w:val="28"/>
        </w:rPr>
        <w:t>Задачи на одновременное движение в противоположных направлениях.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Умножение многозначного числа на двузначное и трёхзначное число.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Приёмы письменного сложения.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 xml:space="preserve">Название чисел при вычислении. Связь между компонентами и результатом </w:t>
      </w: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вычисления. Сложение и вычитание в пределах 100 (приёмы устных вычислений).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Час. Минута. Определение времени по часам.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Задачи с величинами: цена, количество, стоимость.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Задачи на пропорциональное деление.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7466B">
        <w:rPr>
          <w:sz w:val="28"/>
          <w:szCs w:val="28"/>
        </w:rPr>
        <w:t>Старинные русские меры длины.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Задачи на нахождение неизвестного уменьшаемого и неизвестного вычитаемого. Сочетательное свойство сложения.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Связь между компонентами и результатом умножения. Сложение и вычитание с переходом через разряд в пределах 100 (приёмы устных вычислений).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Задачи.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Составляй и решай задачи, используя слова.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Приёмы табличного вычитания в пределах 20.</w:t>
      </w:r>
    </w:p>
    <w:p w:rsidR="00AF114D" w:rsidRPr="0047466B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Связь между единицами измерений. Длина.</w:t>
      </w:r>
    </w:p>
    <w:p w:rsidR="00AF114D" w:rsidRDefault="00AF114D" w:rsidP="00AF114D">
      <w:pPr>
        <w:pStyle w:val="a4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466B">
        <w:rPr>
          <w:sz w:val="28"/>
          <w:szCs w:val="28"/>
        </w:rPr>
        <w:t>Связь между единицами измерений. Масса.</w:t>
      </w:r>
    </w:p>
    <w:p w:rsidR="00AF114D" w:rsidRDefault="00AF114D" w:rsidP="00AF114D">
      <w:pPr>
        <w:pStyle w:val="a4"/>
        <w:rPr>
          <w:sz w:val="28"/>
          <w:szCs w:val="28"/>
        </w:rPr>
      </w:pPr>
    </w:p>
    <w:p w:rsidR="008574F7" w:rsidRDefault="008574F7" w:rsidP="008574F7">
      <w:pPr>
        <w:ind w:left="330"/>
        <w:rPr>
          <w:b/>
          <w:sz w:val="28"/>
          <w:szCs w:val="28"/>
        </w:rPr>
      </w:pPr>
      <w:r>
        <w:rPr>
          <w:b/>
          <w:sz w:val="28"/>
          <w:szCs w:val="28"/>
        </w:rPr>
        <w:t>Наглядные пособия</w:t>
      </w:r>
      <w:r w:rsidRPr="00196712">
        <w:rPr>
          <w:b/>
          <w:sz w:val="28"/>
          <w:szCs w:val="28"/>
        </w:rPr>
        <w:t xml:space="preserve"> по окружающему миру для начальных классов:</w:t>
      </w:r>
    </w:p>
    <w:p w:rsidR="008574F7" w:rsidRPr="006C281C" w:rsidRDefault="008574F7" w:rsidP="008574F7">
      <w:pPr>
        <w:ind w:left="330"/>
        <w:rPr>
          <w:b/>
          <w:sz w:val="16"/>
          <w:szCs w:val="16"/>
        </w:rPr>
      </w:pPr>
    </w:p>
    <w:p w:rsidR="008574F7" w:rsidRDefault="008574F7" w:rsidP="008574F7">
      <w:pPr>
        <w:pStyle w:val="a4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Карта природных зон России.</w:t>
      </w:r>
    </w:p>
    <w:p w:rsidR="008574F7" w:rsidRDefault="008574F7" w:rsidP="008574F7">
      <w:pPr>
        <w:pStyle w:val="a4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Глобус Земли.</w:t>
      </w:r>
    </w:p>
    <w:p w:rsidR="006C281C" w:rsidRPr="004C1016" w:rsidRDefault="006C281C" w:rsidP="00AF114D">
      <w:pPr>
        <w:pStyle w:val="a4"/>
        <w:rPr>
          <w:sz w:val="28"/>
          <w:szCs w:val="28"/>
        </w:rPr>
      </w:pPr>
    </w:p>
    <w:p w:rsidR="00AF114D" w:rsidRDefault="00AF114D" w:rsidP="00AF114D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</w:t>
      </w:r>
      <w:r w:rsidRPr="00196712">
        <w:rPr>
          <w:b/>
          <w:sz w:val="28"/>
          <w:szCs w:val="28"/>
        </w:rPr>
        <w:t>Таблицы по изобразительному искусству для начальных классов:</w:t>
      </w:r>
    </w:p>
    <w:p w:rsidR="006C281C" w:rsidRPr="006C281C" w:rsidRDefault="006C281C" w:rsidP="00AF114D">
      <w:pPr>
        <w:rPr>
          <w:b/>
          <w:sz w:val="16"/>
          <w:szCs w:val="16"/>
        </w:rPr>
      </w:pPr>
    </w:p>
    <w:p w:rsidR="00AF114D" w:rsidRPr="00196712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Перспектива круга и квадрата.</w:t>
      </w:r>
    </w:p>
    <w:p w:rsidR="00AF114D" w:rsidRPr="00196712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Рисование крынки карандашом.</w:t>
      </w:r>
    </w:p>
    <w:p w:rsidR="00AF114D" w:rsidRPr="00196712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Рисование крынки акварелью.</w:t>
      </w:r>
    </w:p>
    <w:p w:rsidR="00AF114D" w:rsidRPr="00196712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Рисование кофейника.</w:t>
      </w:r>
    </w:p>
    <w:p w:rsidR="00AF114D" w:rsidRPr="00196712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Рисование бидона.</w:t>
      </w:r>
    </w:p>
    <w:p w:rsidR="00AF114D" w:rsidRPr="00196712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Рисование мяча.</w:t>
      </w:r>
    </w:p>
    <w:p w:rsidR="00AF114D" w:rsidRPr="00BC7807" w:rsidRDefault="00AF114D" w:rsidP="00AF114D">
      <w:pPr>
        <w:pStyle w:val="a4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96712">
        <w:rPr>
          <w:sz w:val="28"/>
          <w:szCs w:val="28"/>
        </w:rPr>
        <w:t>Применение орнамента в быту</w:t>
      </w:r>
    </w:p>
    <w:p w:rsidR="00AF114D" w:rsidRDefault="00AF114D" w:rsidP="00AF114D">
      <w:pPr>
        <w:pStyle w:val="a4"/>
        <w:ind w:left="0"/>
        <w:rPr>
          <w:sz w:val="28"/>
          <w:szCs w:val="28"/>
        </w:rPr>
      </w:pPr>
    </w:p>
    <w:p w:rsidR="006C281C" w:rsidRDefault="006C281C" w:rsidP="00AF114D">
      <w:pPr>
        <w:pStyle w:val="a4"/>
        <w:ind w:left="0"/>
        <w:rPr>
          <w:sz w:val="28"/>
          <w:szCs w:val="28"/>
        </w:rPr>
      </w:pPr>
    </w:p>
    <w:p w:rsidR="00AF114D" w:rsidRDefault="00AF114D" w:rsidP="00AF114D">
      <w:pPr>
        <w:pStyle w:val="a4"/>
        <w:ind w:left="0"/>
        <w:rPr>
          <w:b/>
          <w:sz w:val="16"/>
          <w:szCs w:val="16"/>
        </w:rPr>
      </w:pPr>
      <w:r>
        <w:rPr>
          <w:sz w:val="28"/>
          <w:szCs w:val="28"/>
        </w:rPr>
        <w:t xml:space="preserve">     </w:t>
      </w:r>
      <w:r w:rsidRPr="00196712">
        <w:rPr>
          <w:b/>
          <w:sz w:val="28"/>
          <w:szCs w:val="28"/>
        </w:rPr>
        <w:t>Таблицы по технологии для начальных классов</w:t>
      </w:r>
      <w:r>
        <w:rPr>
          <w:b/>
          <w:sz w:val="28"/>
          <w:szCs w:val="28"/>
        </w:rPr>
        <w:t>:</w:t>
      </w:r>
    </w:p>
    <w:p w:rsidR="006C281C" w:rsidRPr="006C281C" w:rsidRDefault="006C281C" w:rsidP="00AF114D">
      <w:pPr>
        <w:pStyle w:val="a4"/>
        <w:ind w:left="0"/>
        <w:rPr>
          <w:b/>
          <w:sz w:val="16"/>
          <w:szCs w:val="16"/>
        </w:rPr>
      </w:pP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Приёмы разметки на бумаге и картоне.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Приёмы работы с папье-маше (способ оклеивания)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Подготовка к работе с тканью.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При работе с тканью.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Правила и приёмы разметки. Узнай, из чего и как изготовить изделие.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Работа на учебной делянке.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Выращивание рассады.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Обработка шапочки.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709" w:hanging="283"/>
        <w:rPr>
          <w:sz w:val="28"/>
          <w:szCs w:val="28"/>
        </w:rPr>
      </w:pPr>
      <w:r w:rsidRPr="00196712">
        <w:rPr>
          <w:sz w:val="28"/>
          <w:szCs w:val="28"/>
        </w:rPr>
        <w:t>Обработка фартука.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12">
        <w:rPr>
          <w:sz w:val="28"/>
          <w:szCs w:val="28"/>
        </w:rPr>
        <w:t>Обработка накладных карманов.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 w:rsidRPr="00196712">
        <w:rPr>
          <w:sz w:val="28"/>
          <w:szCs w:val="28"/>
        </w:rPr>
        <w:t>Ручные стежки и строчки.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 w:rsidRPr="00196712">
        <w:rPr>
          <w:sz w:val="28"/>
          <w:szCs w:val="28"/>
        </w:rPr>
        <w:t>Как сгибать и складывать бумагу и картон.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 w:rsidRPr="00196712">
        <w:rPr>
          <w:sz w:val="28"/>
          <w:szCs w:val="28"/>
        </w:rPr>
        <w:t>Приёмы резания бумаги ножницами.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 w:rsidRPr="00196712">
        <w:rPr>
          <w:sz w:val="28"/>
          <w:szCs w:val="28"/>
        </w:rPr>
        <w:lastRenderedPageBreak/>
        <w:t>Как сшивают тетради, книги, блокноты.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12">
        <w:rPr>
          <w:sz w:val="28"/>
          <w:szCs w:val="28"/>
        </w:rPr>
        <w:t>Как наклеивают бумагу.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 w:rsidRPr="00196712">
        <w:rPr>
          <w:sz w:val="28"/>
          <w:szCs w:val="28"/>
        </w:rPr>
        <w:t>Поддерживай порядок на рабочем месте (при работе с бумагой и картоном).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12">
        <w:rPr>
          <w:sz w:val="28"/>
          <w:szCs w:val="28"/>
        </w:rPr>
        <w:t>Изучай устройство изделия. Разметка деталей на бумаге и картоне.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12">
        <w:rPr>
          <w:sz w:val="28"/>
          <w:szCs w:val="28"/>
        </w:rPr>
        <w:t>Стежки и швы.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12">
        <w:rPr>
          <w:sz w:val="28"/>
          <w:szCs w:val="28"/>
        </w:rPr>
        <w:t>Приёмы разметки деталей на ткани.</w:t>
      </w:r>
    </w:p>
    <w:p w:rsidR="00AF114D" w:rsidRPr="00196712" w:rsidRDefault="00AF114D" w:rsidP="00AF114D">
      <w:pPr>
        <w:pStyle w:val="a4"/>
        <w:numPr>
          <w:ilvl w:val="0"/>
          <w:numId w:val="9"/>
        </w:numPr>
        <w:spacing w:after="200"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12">
        <w:rPr>
          <w:sz w:val="28"/>
          <w:szCs w:val="28"/>
        </w:rPr>
        <w:t>Приёмы резания бумаги и картона ножом.</w:t>
      </w:r>
    </w:p>
    <w:p w:rsidR="00AF114D" w:rsidRDefault="00AF114D" w:rsidP="007A6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81C" w:rsidRDefault="006C281C" w:rsidP="007A6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90D" w:rsidRDefault="00E7290D" w:rsidP="00E7290D">
      <w:pPr>
        <w:rPr>
          <w:b/>
          <w:sz w:val="16"/>
          <w:szCs w:val="16"/>
        </w:rPr>
      </w:pPr>
      <w:r w:rsidRPr="006C281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Стенды:</w:t>
      </w:r>
    </w:p>
    <w:p w:rsidR="006C281C" w:rsidRPr="006C281C" w:rsidRDefault="006C281C" w:rsidP="00E7290D">
      <w:pPr>
        <w:rPr>
          <w:b/>
          <w:sz w:val="16"/>
          <w:szCs w:val="16"/>
        </w:rPr>
      </w:pPr>
    </w:p>
    <w:p w:rsidR="00E7290D" w:rsidRDefault="00E7290D" w:rsidP="00E7290D">
      <w:pPr>
        <w:pStyle w:val="a4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5C6E08">
        <w:rPr>
          <w:sz w:val="28"/>
          <w:szCs w:val="28"/>
        </w:rPr>
        <w:t>Информационный уголок</w:t>
      </w:r>
      <w:r>
        <w:rPr>
          <w:sz w:val="28"/>
          <w:szCs w:val="28"/>
        </w:rPr>
        <w:t>.</w:t>
      </w:r>
    </w:p>
    <w:p w:rsidR="00E7290D" w:rsidRDefault="00E7290D" w:rsidP="00E7290D">
      <w:pPr>
        <w:pStyle w:val="a4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Единицы длины, массы, площади, времени.</w:t>
      </w:r>
    </w:p>
    <w:p w:rsidR="00E7290D" w:rsidRDefault="00E7290D" w:rsidP="00E7290D">
      <w:pPr>
        <w:pStyle w:val="a4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 математике (сложение, вычитание, умножение, деление, периметр, площадь).</w:t>
      </w:r>
    </w:p>
    <w:p w:rsidR="00E7290D" w:rsidRDefault="00E7290D" w:rsidP="00E7290D">
      <w:pPr>
        <w:pStyle w:val="a4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 русскому языку (падежи, алфавит, части речи).</w:t>
      </w:r>
    </w:p>
    <w:p w:rsidR="00E7290D" w:rsidRDefault="00E7290D" w:rsidP="00E7290D">
      <w:pPr>
        <w:pStyle w:val="a4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Лента букв.</w:t>
      </w:r>
    </w:p>
    <w:p w:rsidR="00C50307" w:rsidRDefault="00C50307" w:rsidP="007A6D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307" w:rsidRPr="007A6D01" w:rsidRDefault="00C50307" w:rsidP="007A6D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0307" w:rsidRPr="007A6D01" w:rsidSect="00C5030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712"/>
    <w:multiLevelType w:val="hybridMultilevel"/>
    <w:tmpl w:val="93826B5C"/>
    <w:lvl w:ilvl="0" w:tplc="36A4B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505C1"/>
    <w:multiLevelType w:val="hybridMultilevel"/>
    <w:tmpl w:val="4658FD6C"/>
    <w:lvl w:ilvl="0" w:tplc="CC22B4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E5D24"/>
    <w:multiLevelType w:val="hybridMultilevel"/>
    <w:tmpl w:val="EED88594"/>
    <w:lvl w:ilvl="0" w:tplc="42B0D1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D44AC6"/>
    <w:multiLevelType w:val="hybridMultilevel"/>
    <w:tmpl w:val="4156E972"/>
    <w:lvl w:ilvl="0" w:tplc="526083A8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5E37FDC"/>
    <w:multiLevelType w:val="hybridMultilevel"/>
    <w:tmpl w:val="D50A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066F8"/>
    <w:multiLevelType w:val="hybridMultilevel"/>
    <w:tmpl w:val="EC0A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6C0"/>
    <w:multiLevelType w:val="hybridMultilevel"/>
    <w:tmpl w:val="2976F07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A196B48"/>
    <w:multiLevelType w:val="hybridMultilevel"/>
    <w:tmpl w:val="569870E6"/>
    <w:lvl w:ilvl="0" w:tplc="99C6C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46CE1"/>
    <w:multiLevelType w:val="hybridMultilevel"/>
    <w:tmpl w:val="3626CB5E"/>
    <w:lvl w:ilvl="0" w:tplc="8BFCE3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96667AF"/>
    <w:multiLevelType w:val="hybridMultilevel"/>
    <w:tmpl w:val="0402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77AF"/>
    <w:multiLevelType w:val="hybridMultilevel"/>
    <w:tmpl w:val="DB90B54E"/>
    <w:lvl w:ilvl="0" w:tplc="EF460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2A00AA"/>
    <w:multiLevelType w:val="hybridMultilevel"/>
    <w:tmpl w:val="28E8A214"/>
    <w:lvl w:ilvl="0" w:tplc="7A9E946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45646"/>
    <w:multiLevelType w:val="multilevel"/>
    <w:tmpl w:val="06229B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74622848"/>
    <w:multiLevelType w:val="hybridMultilevel"/>
    <w:tmpl w:val="782A69EA"/>
    <w:lvl w:ilvl="0" w:tplc="92007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391E77"/>
    <w:multiLevelType w:val="hybridMultilevel"/>
    <w:tmpl w:val="D1C4EA5A"/>
    <w:lvl w:ilvl="0" w:tplc="F8628CE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D01"/>
    <w:rsid w:val="001F7008"/>
    <w:rsid w:val="00366889"/>
    <w:rsid w:val="00461445"/>
    <w:rsid w:val="004B7FF2"/>
    <w:rsid w:val="0053498F"/>
    <w:rsid w:val="006C281C"/>
    <w:rsid w:val="007A6D01"/>
    <w:rsid w:val="008574F7"/>
    <w:rsid w:val="00AB698D"/>
    <w:rsid w:val="00AE5764"/>
    <w:rsid w:val="00AF114D"/>
    <w:rsid w:val="00C50307"/>
    <w:rsid w:val="00E7290D"/>
    <w:rsid w:val="00E7712B"/>
    <w:rsid w:val="00F0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D0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A6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Kriusha_school_nach1</dc:creator>
  <cp:keywords/>
  <dc:description/>
  <cp:lastModifiedBy>GIGABYTE</cp:lastModifiedBy>
  <cp:revision>11</cp:revision>
  <dcterms:created xsi:type="dcterms:W3CDTF">2017-04-14T08:04:00Z</dcterms:created>
  <dcterms:modified xsi:type="dcterms:W3CDTF">2020-12-29T16:23:00Z</dcterms:modified>
</cp:coreProperties>
</file>